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16AE" w:rsidRDefault="001116AE" w:rsidP="001116AE">
      <w:pPr>
        <w:pStyle w:val="AralkYok1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AMATÖR FUTBOL DİSİPLİN KURULU BAŞKANLIĞI</w:t>
      </w:r>
    </w:p>
    <w:p w:rsidR="001116AE" w:rsidRDefault="00B35444" w:rsidP="001116AE">
      <w:pPr>
        <w:pStyle w:val="AralkYok1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TOPLANTI TARİHİ: 23</w:t>
      </w:r>
      <w:r w:rsidR="001116AE">
        <w:rPr>
          <w:b/>
          <w:sz w:val="26"/>
          <w:szCs w:val="26"/>
        </w:rPr>
        <w:t>.02.2016</w:t>
      </w:r>
      <w:r w:rsidR="001116AE">
        <w:rPr>
          <w:b/>
          <w:sz w:val="26"/>
          <w:szCs w:val="26"/>
        </w:rPr>
        <w:tab/>
      </w:r>
    </w:p>
    <w:p w:rsidR="001116AE" w:rsidRDefault="00B35444" w:rsidP="001116AE">
      <w:pPr>
        <w:pStyle w:val="AralkYok1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TOPLANTI NO: 2016-02/05</w:t>
      </w:r>
    </w:p>
    <w:p w:rsidR="001116AE" w:rsidRDefault="001116AE" w:rsidP="001116AE">
      <w:pPr>
        <w:pStyle w:val="NormalWeb"/>
        <w:jc w:val="both"/>
        <w:rPr>
          <w:rFonts w:ascii="Verdana" w:hAnsi="Verdana" w:cs="Tahoma"/>
          <w:b/>
          <w:bCs/>
          <w:color w:val="000000"/>
          <w:sz w:val="20"/>
          <w:szCs w:val="20"/>
        </w:rPr>
      </w:pPr>
    </w:p>
    <w:p w:rsidR="001116AE" w:rsidRDefault="001116AE" w:rsidP="001116AE">
      <w:pPr>
        <w:pStyle w:val="NormalWeb"/>
        <w:jc w:val="both"/>
        <w:rPr>
          <w:rFonts w:ascii="Verdana" w:hAnsi="Verdana" w:cs="Tahoma"/>
          <w:b/>
          <w:bCs/>
          <w:color w:val="000000"/>
          <w:sz w:val="20"/>
          <w:szCs w:val="20"/>
        </w:rPr>
      </w:pPr>
    </w:p>
    <w:p w:rsidR="001116AE" w:rsidRDefault="00B35444" w:rsidP="001116AE">
      <w:pPr>
        <w:pStyle w:val="NormalWeb"/>
        <w:jc w:val="both"/>
        <w:rPr>
          <w:rFonts w:ascii="Verdana" w:hAnsi="Verdana" w:cs="Tahoma"/>
          <w:color w:val="000000"/>
          <w:sz w:val="20"/>
          <w:szCs w:val="20"/>
        </w:rPr>
      </w:pPr>
      <w:r>
        <w:rPr>
          <w:rFonts w:ascii="Verdana" w:hAnsi="Verdana" w:cs="Tahoma"/>
          <w:b/>
          <w:bCs/>
          <w:color w:val="000000"/>
          <w:sz w:val="20"/>
          <w:szCs w:val="20"/>
        </w:rPr>
        <w:t xml:space="preserve">1-Ardanuçspor </w:t>
      </w:r>
      <w:proofErr w:type="spellStart"/>
      <w:r>
        <w:rPr>
          <w:rFonts w:ascii="Verdana" w:hAnsi="Verdana" w:cs="Tahoma"/>
          <w:b/>
          <w:bCs/>
          <w:color w:val="000000"/>
          <w:sz w:val="20"/>
          <w:szCs w:val="20"/>
        </w:rPr>
        <w:t>Klb</w:t>
      </w:r>
      <w:proofErr w:type="spellEnd"/>
      <w:r>
        <w:rPr>
          <w:rFonts w:ascii="Verdana" w:hAnsi="Verdana" w:cs="Tahoma"/>
          <w:b/>
          <w:bCs/>
          <w:color w:val="000000"/>
          <w:sz w:val="20"/>
          <w:szCs w:val="20"/>
        </w:rPr>
        <w:t>.</w:t>
      </w:r>
      <w:r>
        <w:rPr>
          <w:rFonts w:ascii="Verdana" w:hAnsi="Verdana" w:cs="Tahoma"/>
          <w:color w:val="000000"/>
          <w:sz w:val="20"/>
          <w:szCs w:val="20"/>
        </w:rPr>
        <w:t xml:space="preserve"> hakkında; 21.02.2016 tarihinde oynanan </w:t>
      </w:r>
      <w:proofErr w:type="spellStart"/>
      <w:r>
        <w:rPr>
          <w:rFonts w:ascii="Verdana" w:hAnsi="Verdana" w:cs="Tahoma"/>
          <w:color w:val="000000"/>
          <w:sz w:val="20"/>
          <w:szCs w:val="20"/>
        </w:rPr>
        <w:t>Borçkaspor</w:t>
      </w:r>
      <w:proofErr w:type="spellEnd"/>
      <w:r>
        <w:rPr>
          <w:rFonts w:ascii="Verdana" w:hAnsi="Verdana" w:cs="Tahoma"/>
          <w:color w:val="000000"/>
          <w:sz w:val="20"/>
          <w:szCs w:val="20"/>
        </w:rPr>
        <w:t xml:space="preserve">- </w:t>
      </w:r>
      <w:proofErr w:type="spellStart"/>
      <w:r>
        <w:rPr>
          <w:rFonts w:ascii="Verdana" w:hAnsi="Verdana" w:cs="Tahoma"/>
          <w:color w:val="000000"/>
          <w:sz w:val="20"/>
          <w:szCs w:val="20"/>
        </w:rPr>
        <w:t>Ardanuçspor</w:t>
      </w:r>
      <w:proofErr w:type="spellEnd"/>
      <w:r>
        <w:rPr>
          <w:rFonts w:ascii="Verdana" w:hAnsi="Verdana" w:cs="Tahoma"/>
          <w:color w:val="000000"/>
          <w:sz w:val="20"/>
          <w:szCs w:val="20"/>
        </w:rPr>
        <w:t xml:space="preserve"> (Artvin) </w:t>
      </w:r>
      <w:proofErr w:type="gramStart"/>
      <w:r>
        <w:rPr>
          <w:rFonts w:ascii="Verdana" w:hAnsi="Verdana" w:cs="Tahoma"/>
          <w:color w:val="000000"/>
          <w:sz w:val="20"/>
          <w:szCs w:val="20"/>
        </w:rPr>
        <w:t>1 .</w:t>
      </w:r>
      <w:proofErr w:type="gramEnd"/>
      <w:r>
        <w:rPr>
          <w:rFonts w:ascii="Verdana" w:hAnsi="Verdana" w:cs="Tahoma"/>
          <w:color w:val="000000"/>
          <w:sz w:val="20"/>
          <w:szCs w:val="20"/>
        </w:rPr>
        <w:t xml:space="preserve"> Amatör Ligi müsabakasında, müsabakaya gelmeyerek talimatlara aykırı hareketi nedeniyle savunmasının istenmesine,</w:t>
      </w:r>
    </w:p>
    <w:p w:rsidR="00B35444" w:rsidRDefault="00B35444" w:rsidP="001116AE">
      <w:pPr>
        <w:pStyle w:val="NormalWeb"/>
        <w:jc w:val="both"/>
        <w:rPr>
          <w:rFonts w:ascii="Verdana" w:hAnsi="Verdana" w:cs="Tahoma"/>
          <w:color w:val="000000"/>
          <w:sz w:val="20"/>
          <w:szCs w:val="20"/>
        </w:rPr>
      </w:pPr>
      <w:r>
        <w:rPr>
          <w:rFonts w:ascii="Verdana" w:hAnsi="Verdana" w:cs="Tahoma"/>
          <w:b/>
          <w:bCs/>
          <w:color w:val="000000"/>
          <w:sz w:val="20"/>
          <w:szCs w:val="20"/>
        </w:rPr>
        <w:t>2</w:t>
      </w:r>
      <w:r>
        <w:rPr>
          <w:rFonts w:ascii="Verdana" w:hAnsi="Verdana" w:cs="Tahoma"/>
          <w:b/>
          <w:bCs/>
          <w:color w:val="000000"/>
          <w:sz w:val="20"/>
          <w:szCs w:val="20"/>
        </w:rPr>
        <w:t xml:space="preserve">-Tarık DEMİRCİ </w:t>
      </w:r>
      <w:proofErr w:type="gramStart"/>
      <w:r>
        <w:rPr>
          <w:rFonts w:ascii="Verdana" w:hAnsi="Verdana" w:cs="Tahoma"/>
          <w:color w:val="000000"/>
          <w:sz w:val="20"/>
          <w:szCs w:val="20"/>
        </w:rPr>
        <w:t>(</w:t>
      </w:r>
      <w:proofErr w:type="spellStart"/>
      <w:proofErr w:type="gramEnd"/>
      <w:r>
        <w:rPr>
          <w:rFonts w:ascii="Verdana" w:hAnsi="Verdana" w:cs="Tahoma"/>
          <w:color w:val="000000"/>
          <w:sz w:val="20"/>
          <w:szCs w:val="20"/>
        </w:rPr>
        <w:t>Hopaspor</w:t>
      </w:r>
      <w:proofErr w:type="spellEnd"/>
      <w:r>
        <w:rPr>
          <w:rFonts w:ascii="Verdana" w:hAnsi="Verdana" w:cs="Tahoma"/>
          <w:color w:val="000000"/>
          <w:sz w:val="20"/>
          <w:szCs w:val="20"/>
        </w:rPr>
        <w:t xml:space="preserve"> </w:t>
      </w:r>
      <w:proofErr w:type="spellStart"/>
      <w:r>
        <w:rPr>
          <w:rFonts w:ascii="Verdana" w:hAnsi="Verdana" w:cs="Tahoma"/>
          <w:color w:val="000000"/>
          <w:sz w:val="20"/>
          <w:szCs w:val="20"/>
        </w:rPr>
        <w:t>Klb</w:t>
      </w:r>
      <w:proofErr w:type="spellEnd"/>
      <w:r>
        <w:rPr>
          <w:rFonts w:ascii="Verdana" w:hAnsi="Verdana" w:cs="Tahoma"/>
          <w:color w:val="000000"/>
          <w:sz w:val="20"/>
          <w:szCs w:val="20"/>
        </w:rPr>
        <w:t xml:space="preserve">. Fut.) hakkında; 21.02.2016 tarihinde oynanan </w:t>
      </w:r>
      <w:proofErr w:type="spellStart"/>
      <w:r>
        <w:rPr>
          <w:rFonts w:ascii="Verdana" w:hAnsi="Verdana" w:cs="Tahoma"/>
          <w:color w:val="000000"/>
          <w:sz w:val="20"/>
          <w:szCs w:val="20"/>
        </w:rPr>
        <w:t>Hopaspor</w:t>
      </w:r>
      <w:proofErr w:type="spellEnd"/>
      <w:r>
        <w:rPr>
          <w:rFonts w:ascii="Verdana" w:hAnsi="Verdana" w:cs="Tahoma"/>
          <w:color w:val="000000"/>
          <w:sz w:val="20"/>
          <w:szCs w:val="20"/>
        </w:rPr>
        <w:t xml:space="preserve">- İl Özel </w:t>
      </w:r>
      <w:proofErr w:type="spellStart"/>
      <w:r>
        <w:rPr>
          <w:rFonts w:ascii="Verdana" w:hAnsi="Verdana" w:cs="Tahoma"/>
          <w:color w:val="000000"/>
          <w:sz w:val="20"/>
          <w:szCs w:val="20"/>
        </w:rPr>
        <w:t>İdarespor</w:t>
      </w:r>
      <w:proofErr w:type="spellEnd"/>
      <w:r>
        <w:rPr>
          <w:rFonts w:ascii="Verdana" w:hAnsi="Verdana" w:cs="Tahoma"/>
          <w:color w:val="000000"/>
          <w:sz w:val="20"/>
          <w:szCs w:val="20"/>
        </w:rPr>
        <w:t xml:space="preserve"> (Artvin) Amatör Ligi müsabakasında, kırmızı kart dışında ceza tayinine yer olmadığına,</w:t>
      </w:r>
    </w:p>
    <w:p w:rsidR="00B35444" w:rsidRPr="00B35444" w:rsidRDefault="00B35444" w:rsidP="00B35444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ahoma"/>
          <w:color w:val="000000"/>
          <w:sz w:val="20"/>
          <w:szCs w:val="20"/>
          <w:lang w:eastAsia="tr-TR"/>
        </w:rPr>
      </w:pPr>
      <w:r>
        <w:rPr>
          <w:rFonts w:ascii="Verdana" w:eastAsia="Times New Roman" w:hAnsi="Verdana" w:cs="Tahoma"/>
          <w:b/>
          <w:bCs/>
          <w:color w:val="000000"/>
          <w:sz w:val="20"/>
          <w:szCs w:val="20"/>
          <w:lang w:eastAsia="tr-TR"/>
        </w:rPr>
        <w:t>3</w:t>
      </w:r>
      <w:r w:rsidRPr="00B35444">
        <w:rPr>
          <w:rFonts w:ascii="Verdana" w:eastAsia="Times New Roman" w:hAnsi="Verdana" w:cs="Tahoma"/>
          <w:b/>
          <w:bCs/>
          <w:color w:val="000000"/>
          <w:sz w:val="20"/>
          <w:szCs w:val="20"/>
          <w:lang w:eastAsia="tr-TR"/>
        </w:rPr>
        <w:t xml:space="preserve">-Aytaç BAYRAM </w:t>
      </w:r>
      <w:r w:rsidRPr="00B35444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>(İl HAKEMİ) hakkında; savunmasının istenmesine,</w:t>
      </w:r>
    </w:p>
    <w:p w:rsidR="00B35444" w:rsidRPr="00B35444" w:rsidRDefault="00B35444" w:rsidP="00B35444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ahoma"/>
          <w:color w:val="000000"/>
          <w:sz w:val="20"/>
          <w:szCs w:val="20"/>
          <w:lang w:eastAsia="tr-TR"/>
        </w:rPr>
      </w:pPr>
      <w:r>
        <w:rPr>
          <w:rFonts w:ascii="Verdana" w:eastAsia="Times New Roman" w:hAnsi="Verdana" w:cs="Tahoma"/>
          <w:b/>
          <w:bCs/>
          <w:color w:val="000000"/>
          <w:sz w:val="20"/>
          <w:szCs w:val="20"/>
          <w:lang w:eastAsia="tr-TR"/>
        </w:rPr>
        <w:t>4</w:t>
      </w:r>
      <w:bookmarkStart w:id="0" w:name="_GoBack"/>
      <w:bookmarkEnd w:id="0"/>
      <w:r w:rsidRPr="00B35444">
        <w:rPr>
          <w:rFonts w:ascii="Verdana" w:eastAsia="Times New Roman" w:hAnsi="Verdana" w:cs="Tahoma"/>
          <w:b/>
          <w:bCs/>
          <w:color w:val="000000"/>
          <w:sz w:val="20"/>
          <w:szCs w:val="20"/>
          <w:lang w:eastAsia="tr-TR"/>
        </w:rPr>
        <w:t xml:space="preserve">-Onur ÇOLAK </w:t>
      </w:r>
      <w:r w:rsidRPr="00B35444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>(İl HAKEMİ) hakkında; savunmasının istenmesine,</w:t>
      </w:r>
    </w:p>
    <w:p w:rsidR="00B35444" w:rsidRDefault="00B35444" w:rsidP="001116AE">
      <w:pPr>
        <w:pStyle w:val="NormalWeb"/>
        <w:jc w:val="both"/>
        <w:rPr>
          <w:rFonts w:ascii="Verdana" w:hAnsi="Verdana" w:cs="Tahoma"/>
          <w:color w:val="000000"/>
          <w:sz w:val="20"/>
          <w:szCs w:val="20"/>
        </w:rPr>
      </w:pPr>
    </w:p>
    <w:p w:rsidR="001116AE" w:rsidRDefault="001116AE" w:rsidP="001116AE">
      <w:pPr>
        <w:pStyle w:val="NormalWeb"/>
        <w:spacing w:line="276" w:lineRule="auto"/>
        <w:rPr>
          <w:rFonts w:ascii="Verdana" w:hAnsi="Verdana" w:cs="Tahoma"/>
          <w:color w:val="000000"/>
          <w:sz w:val="20"/>
          <w:szCs w:val="20"/>
        </w:rPr>
      </w:pPr>
      <w:proofErr w:type="spellStart"/>
      <w:r>
        <w:rPr>
          <w:rFonts w:ascii="Verdana" w:hAnsi="Verdana" w:cs="Tahoma"/>
          <w:b/>
          <w:bCs/>
          <w:color w:val="000000"/>
          <w:sz w:val="20"/>
          <w:szCs w:val="20"/>
        </w:rPr>
        <w:t>Av.Tacar</w:t>
      </w:r>
      <w:proofErr w:type="spellEnd"/>
      <w:r>
        <w:rPr>
          <w:rFonts w:ascii="Verdana" w:hAnsi="Verdana" w:cs="Tahoma"/>
          <w:b/>
          <w:bCs/>
          <w:color w:val="000000"/>
          <w:sz w:val="20"/>
          <w:szCs w:val="20"/>
        </w:rPr>
        <w:t xml:space="preserve"> ÇAĞLAR </w:t>
      </w:r>
      <w:proofErr w:type="spellStart"/>
      <w:proofErr w:type="gramStart"/>
      <w:r>
        <w:rPr>
          <w:rFonts w:ascii="Verdana" w:hAnsi="Verdana" w:cs="Tahoma"/>
          <w:b/>
          <w:bCs/>
          <w:color w:val="000000"/>
          <w:sz w:val="20"/>
          <w:szCs w:val="20"/>
        </w:rPr>
        <w:t>Amt.Fut</w:t>
      </w:r>
      <w:proofErr w:type="gramEnd"/>
      <w:r>
        <w:rPr>
          <w:rFonts w:ascii="Verdana" w:hAnsi="Verdana" w:cs="Tahoma"/>
          <w:b/>
          <w:bCs/>
          <w:color w:val="000000"/>
          <w:sz w:val="20"/>
          <w:szCs w:val="20"/>
        </w:rPr>
        <w:t>.Dis.Krl.Bşk</w:t>
      </w:r>
      <w:proofErr w:type="spellEnd"/>
      <w:r>
        <w:rPr>
          <w:rFonts w:ascii="Verdana" w:hAnsi="Verdana" w:cs="Tahoma"/>
          <w:b/>
          <w:bCs/>
          <w:color w:val="000000"/>
          <w:sz w:val="20"/>
          <w:szCs w:val="20"/>
        </w:rPr>
        <w:t xml:space="preserve">. </w:t>
      </w:r>
    </w:p>
    <w:p w:rsidR="001116AE" w:rsidRDefault="001116AE" w:rsidP="001116AE">
      <w:pPr>
        <w:pStyle w:val="NormalWeb"/>
        <w:jc w:val="both"/>
        <w:rPr>
          <w:rFonts w:ascii="Verdana" w:hAnsi="Verdana" w:cs="Tahoma"/>
          <w:color w:val="000000"/>
          <w:sz w:val="20"/>
          <w:szCs w:val="20"/>
        </w:rPr>
      </w:pPr>
      <w:proofErr w:type="gramStart"/>
      <w:r>
        <w:rPr>
          <w:rFonts w:ascii="Verdana" w:hAnsi="Verdana" w:cs="Tahoma"/>
          <w:b/>
          <w:bCs/>
          <w:color w:val="000000"/>
          <w:sz w:val="20"/>
          <w:szCs w:val="20"/>
          <w:u w:val="single"/>
        </w:rPr>
        <w:t>NOT :</w:t>
      </w:r>
      <w:r>
        <w:rPr>
          <w:rFonts w:ascii="Verdana" w:hAnsi="Verdana" w:cs="Tahoma"/>
          <w:color w:val="000000"/>
          <w:sz w:val="20"/>
          <w:szCs w:val="20"/>
        </w:rPr>
        <w:t xml:space="preserve"> </w:t>
      </w:r>
      <w:r>
        <w:rPr>
          <w:rFonts w:ascii="Verdana" w:hAnsi="Verdana" w:cs="Tahoma"/>
          <w:b/>
          <w:bCs/>
          <w:color w:val="000000"/>
          <w:sz w:val="20"/>
          <w:szCs w:val="20"/>
        </w:rPr>
        <w:t>Amatör</w:t>
      </w:r>
      <w:proofErr w:type="gramEnd"/>
      <w:r>
        <w:rPr>
          <w:rFonts w:ascii="Verdana" w:hAnsi="Verdana" w:cs="Tahoma"/>
          <w:b/>
          <w:bCs/>
          <w:color w:val="000000"/>
          <w:sz w:val="20"/>
          <w:szCs w:val="20"/>
        </w:rPr>
        <w:t xml:space="preserve"> Futbol Disiplin Kurulu kararlarına karşı yapılacak itiraz bedeli ile </w:t>
      </w:r>
    </w:p>
    <w:p w:rsidR="001116AE" w:rsidRDefault="001116AE" w:rsidP="001116AE">
      <w:pPr>
        <w:pStyle w:val="NormalWeb"/>
        <w:rPr>
          <w:rFonts w:ascii="Verdana" w:hAnsi="Verdana" w:cs="Tahoma"/>
          <w:color w:val="000000"/>
          <w:sz w:val="20"/>
          <w:szCs w:val="20"/>
        </w:rPr>
      </w:pPr>
      <w:r>
        <w:rPr>
          <w:rFonts w:ascii="Verdana" w:hAnsi="Verdana" w:cs="Tahoma"/>
          <w:b/>
          <w:bCs/>
          <w:color w:val="000000"/>
          <w:sz w:val="20"/>
          <w:szCs w:val="20"/>
        </w:rPr>
        <w:t xml:space="preserve">Kurulun vermiş olduğu para cezalarının Türkiye Garanti Bankası A.Ş. 1.Levent Ticari Şubesi 186-6297253 </w:t>
      </w:r>
      <w:proofErr w:type="spellStart"/>
      <w:r>
        <w:rPr>
          <w:rFonts w:ascii="Verdana" w:hAnsi="Verdana" w:cs="Tahoma"/>
          <w:b/>
          <w:bCs/>
          <w:color w:val="000000"/>
          <w:sz w:val="20"/>
          <w:szCs w:val="20"/>
        </w:rPr>
        <w:t>no'lu</w:t>
      </w:r>
      <w:proofErr w:type="spellEnd"/>
      <w:r>
        <w:rPr>
          <w:rFonts w:ascii="Verdana" w:hAnsi="Verdana" w:cs="Tahoma"/>
          <w:b/>
          <w:bCs/>
          <w:color w:val="000000"/>
          <w:sz w:val="20"/>
          <w:szCs w:val="20"/>
        </w:rPr>
        <w:t xml:space="preserve"> hesaba "itiraz bedeli veya para cezası bedelinden hangisinin olduğu" açıklaması ile birlikte yatırılması gerekmektedir</w:t>
      </w:r>
      <w:r>
        <w:rPr>
          <w:rFonts w:ascii="Verdana" w:hAnsi="Verdana" w:cs="Tahoma"/>
          <w:color w:val="000000"/>
          <w:sz w:val="20"/>
          <w:szCs w:val="20"/>
        </w:rPr>
        <w:t>. (IBAN NO: TR20 0006 2000 1860 0006 2972 53)</w:t>
      </w:r>
    </w:p>
    <w:p w:rsidR="001116AE" w:rsidRDefault="001116AE" w:rsidP="001116AE">
      <w:pPr>
        <w:pStyle w:val="NormalWeb"/>
        <w:rPr>
          <w:rFonts w:ascii="Verdana" w:hAnsi="Verdana" w:cs="Tahoma"/>
          <w:color w:val="000000"/>
          <w:sz w:val="20"/>
          <w:szCs w:val="20"/>
        </w:rPr>
      </w:pPr>
      <w:r>
        <w:rPr>
          <w:rFonts w:ascii="Verdana" w:hAnsi="Verdana" w:cs="Tahoma"/>
          <w:b/>
          <w:bCs/>
          <w:color w:val="000000"/>
          <w:sz w:val="20"/>
          <w:szCs w:val="20"/>
        </w:rPr>
        <w:t>İtiraz dilekçesinde, iletişim bilgilerinin mutlaka yer almasına dikkat edilmelidir.</w:t>
      </w:r>
    </w:p>
    <w:p w:rsidR="00265893" w:rsidRDefault="00265893"/>
    <w:sectPr w:rsidR="00265893" w:rsidSect="00366F85">
      <w:pgSz w:w="11906" w:h="16838" w:code="9"/>
      <w:pgMar w:top="1417" w:right="1469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16AE"/>
    <w:rsid w:val="001116AE"/>
    <w:rsid w:val="001E6A88"/>
    <w:rsid w:val="00265893"/>
    <w:rsid w:val="00366F85"/>
    <w:rsid w:val="009071B0"/>
    <w:rsid w:val="00B354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116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AralkYok1">
    <w:name w:val="Aralık Yok1"/>
    <w:rsid w:val="001116AE"/>
    <w:pPr>
      <w:spacing w:after="0" w:line="240" w:lineRule="auto"/>
    </w:pPr>
    <w:rPr>
      <w:rFonts w:ascii="Calibri" w:eastAsia="Calibri" w:hAnsi="Calibri" w:cs="Times New Roman"/>
      <w:lang w:eastAsia="tr-T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116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AralkYok1">
    <w:name w:val="Aralık Yok1"/>
    <w:rsid w:val="001116AE"/>
    <w:pPr>
      <w:spacing w:after="0" w:line="240" w:lineRule="auto"/>
    </w:pPr>
    <w:rPr>
      <w:rFonts w:ascii="Calibri" w:eastAsia="Calibri" w:hAnsi="Calibri" w:cs="Times New Roman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251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064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227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601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016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113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735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590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234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260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523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587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817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443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802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164</Words>
  <Characters>935</Characters>
  <Application>Microsoft Office Word</Application>
  <DocSecurity>0</DocSecurity>
  <Lines>7</Lines>
  <Paragraphs>2</Paragraphs>
  <ScaleCrop>false</ScaleCrop>
  <Company/>
  <LinksUpToDate>false</LinksUpToDate>
  <CharactersWithSpaces>1097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sadettin dağ</dc:creator>
  <cp:lastModifiedBy>sadettin dağ</cp:lastModifiedBy>
  <cp:revision>4</cp:revision>
  <dcterms:created xsi:type="dcterms:W3CDTF">2016-02-18T08:03:00Z</dcterms:created>
  <dcterms:modified xsi:type="dcterms:W3CDTF">2016-02-23T15:14:00Z</dcterms:modified>
</cp:coreProperties>
</file>